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3B" w:rsidRPr="007A773B" w:rsidRDefault="007A773B" w:rsidP="00A62DD7">
      <w:pPr>
        <w:shd w:val="clear" w:color="auto" w:fill="FFFFFF"/>
        <w:spacing w:before="105" w:after="75" w:line="315" w:lineRule="atLeast"/>
        <w:jc w:val="center"/>
        <w:outlineLvl w:val="2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7A773B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Викторина для дошкольников по ПДД</w:t>
      </w:r>
    </w:p>
    <w:p w:rsidR="007A773B" w:rsidRPr="007A773B" w:rsidRDefault="007A773B" w:rsidP="00A62DD7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7A773B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 «Правила дорожного движения»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1. Спозоранку за окошком стук, и звон, и кутерьма.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По прямым стальным дорожкам ходят красные дома. (ТРАМВАЙ)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2. Три моих волшебных глаза управляют всеми сразу.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Я моргну – пойдут машины, встанут женщины, мужчины.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Отвечайте вместе хором. Как зовусь я? (СВЕТОФОР)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3. Выходя на улицу, приготовь заранее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Вежливость и сдержанность,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А главное - … (ВНИМАНИЕ)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6. В два ряда дома стоят.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Десять, двадцать, сто подряд.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И квадратными глазами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Друг на друга глядят. (УЛИЦА)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7. Дом по улице идет, на работу всех везет.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Носит обувь на резине и питается бензином. (АВТОБУС)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467350" cy="2543175"/>
            <wp:effectExtent l="0" t="0" r="0" b="9525"/>
            <wp:docPr id="3" name="Рисунок 3" descr="http://ped-kopilka.ru/images/0-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0-7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7A773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III задание. «СЛОЖИ КАРТИНКУ»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Используемый материал: у каждой команды разрезные картинки из дидактического материала «Дорожная безопасность» С. Вохринцевой.</w:t>
      </w:r>
    </w:p>
    <w:p w:rsidR="007A773B" w:rsidRPr="007A773B" w:rsidRDefault="007A773B" w:rsidP="007A773B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7A773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lastRenderedPageBreak/>
        <w:t>IV задание. «ВОПРОС-ОТВЕТ»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1. Кто является «пешеходом»? («пешеход» - это, человек, идущий пешком).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2. Где должны ходить пешеходы? (тротуар)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3. Где должны ездить автомобили? (мостовая)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4. Какие сигналы светофора вы знаете? (красный, желтый, зеленый)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5. Почему опасно играть на проезжей части? (можно попасть под машину).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6. 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.П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>осмотреть налево, дойти до середины – посмотреть направо и переходить дальше).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7. Какие виды переходов вы знаете? (наземный, подземный)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8. С какой стороны надо обходить автобус? (сзади)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9. Где можно играть детям?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10 Чего 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стоит опасаться на улице когда гуляешь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 один?</w:t>
      </w:r>
    </w:p>
    <w:p w:rsidR="007A773B" w:rsidRPr="007A773B" w:rsidRDefault="007A773B" w:rsidP="007A773B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7A773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V задание. «ДОРОЖНЫЕ ЗНАКИ»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На дорогах знаков много,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Их все дети должны знать!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И все правила движения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Должны точно выполнять.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По полоскам чёрно-белым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Пешеход шагает смело.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Кто из вас ребята знает –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Знак что этот означает?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Дай машине тихий ход….. (пешеходный переход)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Я 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на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 мыл в дороге рук,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Поел фрукты, овощи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Заболел и вижу пункт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Медицинской ………. (помощи)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Путь не близок на беду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Ты не взял с собой еду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Вас спасёт от голоданья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Знак дорожный пункт ….. (питания)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- Отчего бы это вдруг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Стрелки дружно встали вкруг?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И машины друг за другом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Мчатся весело по кругу.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Что такое,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В самом деле,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Словно мы на карусели!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- Мы на площади с тобой, -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Здесь дороги нет прямой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к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>руговое движение)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Коль водитель вышел весь,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Ставит он машину здесь,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Чтоб, не 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нужная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 ему,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Не мешала никому.   (Знак «Место стоянки» 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Р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 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Вот он знак, каких немного: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Это главная дорога!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Если едешь ты по ней,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Всех становишься главней,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И тебе, как будто Богу,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Уступают все дорогу!  (Знак «Главная дорога»)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2857500" cy="2857500"/>
            <wp:effectExtent l="0" t="0" r="0" b="0"/>
            <wp:docPr id="2" name="Рисунок 2" descr="http://ped-kopilka.ru/images/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0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Не доедешь без бензина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До кафе и магазина.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Этот знак вам скажет звонко: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"Рядышком бензоколонка!"    (Знак «Автозаправочная станция»)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В этом месте пешеход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Терпеливо транспорт ждет.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Он пешком устал шагать,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Хочет пассажиром стать.  (Знак «Место остановки автобуса»)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Знак водителей 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стращает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Въезд машинам запрещает!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Не пытайтесь сгоряча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Ехать мимо кирпича! (Знак «Въезд запрещен»)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Коль в грязи капот и шины,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Надо срочно мыть машину.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Ну, раз надо, значит, надо.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Вот вам знак, что мойка рядом!  (Знак «Мойка»)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914525" cy="2695575"/>
            <wp:effectExtent l="0" t="0" r="9525" b="0"/>
            <wp:docPr id="1" name="Рисунок 1" descr="http://ped-kopilka.ru/images/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6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Проводится игра «Красный, желтый, зеленый»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Ведущий показывает цвета светофора, в соответствии с ними игроки выполняют движения. Красный – топают ногами; желтый – хлопают в ладоши; зеленый – бегут на месте.</w:t>
      </w:r>
    </w:p>
    <w:p w:rsidR="007A773B" w:rsidRPr="007A773B" w:rsidRDefault="007A773B" w:rsidP="007A773B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7A773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VI задание. «ОТГАДАЙ ЗАГАДКУ»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Ведущий: Чтоб пыл веселья не угас,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Чтоб время шло быстрее.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Друзья, я приглашаю вас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К загадкам 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побыстрее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Команды приглашаются к столу, на котором разложены картинки с видами транспорта.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: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Начинаем!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Удивительный вагон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Посудите сами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Рельсы в воздухе, а он,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Держит их руками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т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>роллейбус)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Для этого коня еда –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Бензин, и масло и вода.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На лугу он не пасётся,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По дороге он несётся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а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>втомобиль)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Что за чудо – синий дом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Ребятишек много в нём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Носит обувь из резины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И питается бензином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а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>втобус)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Вот так 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чудо-чудеса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>!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Подо мной два колеса.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Я ногами их верчу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И качу, качу, качу! (велосипед)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Смело в небе проплывает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Обгоняя птиц полёт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Человек им управляет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Что такое? (самолёт)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Паровоз без колёс,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Вот так чудо паровоз.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Не с ума ли он сошёл,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Прямо по морю пошёл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к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>орабль)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Мчится огненной стрелой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Мчится вдаль машина.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И зальёт пожар любой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Смелая дружина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>ожарная машина)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Несётся и стреляет,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Ворчит скороговоркой.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Трамваю не угнаться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За этой тараторкой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м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>отоцикл)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С теплым воздухом шар,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А под ним корзинка,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Под ногами земля –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Словно на картинке. (Воздушный шар)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Что за птица: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Песен не поёт, гнезда не вьёт,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Людей и груз несёт?  (Вертолет)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Рукастая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>, зубастая,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Идет-бредет по улице,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Идет и снег грабастает,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А дворник только щурится,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А дворник улыбается: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Снег без него сгребается. (Снегоуборочная машина)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Я в любое время года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И в любую непогоду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Очень быстро в час любой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Провезу вас под землей.  (Метро)</w:t>
      </w:r>
    </w:p>
    <w:p w:rsidR="007A773B" w:rsidRPr="007A773B" w:rsidRDefault="007A773B" w:rsidP="007A773B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7A773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Физкультминутка "Самолет"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Круг мы сделаем большой,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Встанем в круг мы всей гурьбой.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Мы покружимся немножко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И похлопаем в ладошки,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Мы потопаем немножко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И похлопаем в ладошки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Повернемся друг за другом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И попрыгаем по кругу.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А теперь – наклон вперед: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Получился самолет.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Крыльями легко помашем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«Отдохнули!» - дружно скажем.</w:t>
      </w:r>
    </w:p>
    <w:p w:rsidR="007A773B" w:rsidRPr="007A773B" w:rsidRDefault="007A773B" w:rsidP="007A773B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7A773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VI задание. Игра «ВОПРОС – ОТВЕТ»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Pr="007A773B">
        <w:rPr>
          <w:rFonts w:ascii="Arial" w:eastAsia="Times New Roman" w:hAnsi="Arial" w:cs="Arial"/>
          <w:sz w:val="23"/>
          <w:szCs w:val="23"/>
          <w:lang w:eastAsia="ru-RU"/>
        </w:rPr>
        <w:t>: Предлагаю нам всем вместе поиграть, слушайте внимательно вопросы и дружно отвечайте.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А теперь я вас проверю,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И игру для вас затею.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Я задам сейчас вопросы –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Отвечать на них непросто.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Кто из вас идёт вперёд, только там, где переход?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Кто летит вперёд так скоро, что не видит светофора?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Знает кто, что свет зелёный, означает – путь открыт,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А что жёлтый свет всегда нам о внимании говорит? 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Знает кто, что красный свет говорит – дороги нет?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Кто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 из вас идя домой, держит путь по мостовой?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>Кто из вас в вагоне тесном уступил старушке место?</w:t>
      </w:r>
    </w:p>
    <w:p w:rsidR="007A773B" w:rsidRPr="007A773B" w:rsidRDefault="007A773B" w:rsidP="007A773B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7A773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VII задание. «УГАДАЙ И ПОЗВОНИ»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Ведущий показывает табличку с номерами 01; 02; 03. Игроки должны назвать номер службы и что он означает и как правильно туда звонить. Та 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команда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 которая быстрее ответит правильно – получает баллы.</w:t>
      </w:r>
    </w:p>
    <w:p w:rsidR="007A773B" w:rsidRPr="007A773B" w:rsidRDefault="007A773B" w:rsidP="007A773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773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: подошла наша викторина к концу. Мы повторили </w:t>
      </w:r>
      <w:proofErr w:type="gramStart"/>
      <w:r w:rsidRPr="007A773B">
        <w:rPr>
          <w:rFonts w:ascii="Arial" w:eastAsia="Times New Roman" w:hAnsi="Arial" w:cs="Arial"/>
          <w:sz w:val="23"/>
          <w:szCs w:val="23"/>
          <w:lang w:eastAsia="ru-RU"/>
        </w:rPr>
        <w:t>все</w:t>
      </w:r>
      <w:proofErr w:type="gramEnd"/>
      <w:r w:rsidRPr="007A773B">
        <w:rPr>
          <w:rFonts w:ascii="Arial" w:eastAsia="Times New Roman" w:hAnsi="Arial" w:cs="Arial"/>
          <w:sz w:val="23"/>
          <w:szCs w:val="23"/>
          <w:lang w:eastAsia="ru-RU"/>
        </w:rPr>
        <w:t xml:space="preserve"> что узнали о правилах дорожного движения. И всегда должны помнить о том, что мы должны беречь себя и быть очень внимательными на дороге и на улице!!!!</w:t>
      </w:r>
    </w:p>
    <w:p w:rsidR="007A773B" w:rsidRPr="007A773B" w:rsidRDefault="007A773B" w:rsidP="007A77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7A773B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Праздник по ПДД для дошкольников «Дорожные старты»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ПДД в ДОУ для старших и подготовительных групп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формировать навыки выполнения основных правил поведения у дошкольников на дороге, с целью предупреждения детского дорожно-транспортного травматизма;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дисциплинированность, коллективизм; культуру безопасного поведения на дорогах;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физические качества: силу, ловкость, быстроту в эстафетах;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формировать навыки здорового образа жизни.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Здравствуйте, ребята! Здравствуйте, воспитатели! Сегодня мы с вами собрались здесь не просто так, сегодня у нас с вами спортивный праздник «Дорожные старты» (по правилам дорожного движения)</w:t>
      </w:r>
      <w:proofErr w:type="gramStart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Город, в котором мы с вами живем,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Можно по праву назвать букварем.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Азбукой улиц, проспектов, дорог.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Город дает нам все время урок.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она, азбука, - над головой.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Знаки развешаны вдоль мостовой.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Азбуку города помни всегда,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 не случилась с тобою беда!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(показывая книгу ПДД)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Правила из этой книжки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Нужно знать не понаслышке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учить их не слегка,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всерьез, наверняка!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задание: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</w:t>
      </w:r>
      <w:proofErr w:type="gramEnd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начали мы с вами разомнемся. Сейчас я </w:t>
      </w:r>
      <w:proofErr w:type="gramStart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проверю</w:t>
      </w:r>
      <w:proofErr w:type="gramEnd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хорошо вы разбираетесь в транспорте!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Загадки: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Для этого коня еда –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Бензин, и масло, и вода,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лугу он не пасется,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Вдоль по улице несется. (Автомобиль)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Дом по улице идет,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работу всех везет,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на тонких курьих ножках,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в резиновых сапожках. (Автобус)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Я мчусь, держусь за провода,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заблужусь я никогда. (Троллейбус)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Наш приятель тут как тут,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Всех домчит он в 5 минут,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Эй, садись, не зевай,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Отправляется … (Трамвай)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Братцы в гости снарядились,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Друг за друга уцепились,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</w:t>
      </w:r>
      <w:proofErr w:type="gramStart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помчались в путь далек</w:t>
      </w:r>
      <w:proofErr w:type="gramEnd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Лишь оставили дымок. (Поезд)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Не похож я на коня,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седло есть у меня,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Спицы есть, они, признаться,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вязанья не годятся. (Велосипед)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На 4 ноги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Надевали сапоги,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Перед тем как надевать,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Стали обувь надувать. (Шины)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Тянется нитка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Среди нив петляя,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Лесом, перелеском,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Без конца и края.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Ни ее порвать,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Ни в клубок смотать. (Дорога)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Эта машина с красным крестом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Мчится-спешит к </w:t>
      </w:r>
      <w:proofErr w:type="gramStart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заболевшему</w:t>
      </w:r>
      <w:proofErr w:type="gramEnd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дом.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скорее больной был здоров-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Лучших везет к нему докторов (скорая помощь)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Этот фургон голубой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виду </w:t>
      </w:r>
      <w:proofErr w:type="gramStart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невзрачный</w:t>
      </w:r>
      <w:proofErr w:type="gramEnd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такой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Везет от друзей нам приветы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Письма, журналы, газеты (почта)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 Груз тяжелый так легко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Перевозит далеко.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Свалит сам его опять,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придется разгружать</w:t>
      </w:r>
      <w:proofErr w:type="gramStart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амосвал)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Какие вы молодцы! Все загадки отгадали, я смотрю, вы разбираетесь в транспорте!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Вбегает Незнайка.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Незнайка: Ой, ой, что случилось со мной!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спешил к себе домой.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Вдруг вижу на дороге,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Стоит чудище трехглазое.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глаза все разного цвета.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я испугался, как от него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Побежал, заблудился, к вам попал.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Куда я попал ребята, что это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 чудище у вас на дороге стоит?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Вед: Погоди, погоди Незнайка, что за чудище, что за глаза, расскажи толком.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Незнайка: Он здоровый, стоит на одной ноге. Один глаз красный, второй желтый, третий зеленый. Он ими по очереди мигает.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Вед: Все ясно, ты увидел светофор! Это вовсе не чудище, он нам помощник. Светофор, Незнайка, помогает пешеходам и транспорту, правильно двигаться по дороге. Ты успокойся, как работает светофор, мы тебе покажем. Главные помощники огоньки. Различать ты должен ясно цвет зеленый, желтый, красный.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«Сигнал светофора»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зеленый дети шагают на месте, </w:t>
      </w:r>
      <w:proofErr w:type="gramStart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</w:t>
      </w:r>
      <w:proofErr w:type="gramEnd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желтый хлопают в ладоши, на красный – приседают.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Незнайка: Теперь мне все понятно, я все запомнил.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свет зажегся красный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Значит, двигаться опасно!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Желтый свет – предупрежденье,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Жди сигнала для движения.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 зеленый говорит: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Пешеходам путь открыт.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Правильно? А куда я попал, ой, я не поздоровался. Здравствуйте друзья!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Вед: Здравствуй Незнайка, ты попал в наш д/сад.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собрались на праздник, чтобы поиграть, посоревноваться и проверить, как мы знаем Правила Дорожного Движения.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Благодаря тебе, мы вспомнили, как работает светофор, как он важен для пешеходов и автомобилей. Если хочешь, оставайся.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Незнайка: Конечно, с удовольствием, я тоже хочу знать П. Д. Д.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3-е соревнование. «Собери светофор»</w:t>
      </w:r>
      <w:proofErr w:type="gramStart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gramEnd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ля старших)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4-я эстафета «Подземный переход» (голубые тоннели (если на улице, то эстафета на самокатах) </w:t>
      </w:r>
      <w:proofErr w:type="gramEnd"/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5-я Игра «Будь внимательным»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(Все участники праздника встают в круг, держась за руки.</w:t>
      </w:r>
      <w:proofErr w:type="gramEnd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Начинают движение в любую сторону. </w:t>
      </w:r>
      <w:proofErr w:type="gramStart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команде «Пассажир» - необходимо остановиться, по команде «Пешеход» – продолжать движение, а по команде «Водитель» – имитировать повороты рулем.</w:t>
      </w:r>
      <w:proofErr w:type="gramEnd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Команды повторять 6-8 раз. Можно использовать музыкальное сопровождение. </w:t>
      </w:r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«Автомобилисты» (дети одной группы надевают обручи — это руль, остальные пешеходы.</w:t>
      </w:r>
      <w:proofErr w:type="gramEnd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Движение в любом направлении, водители стараются не задевать пешеходов)</w:t>
      </w:r>
      <w:proofErr w:type="gramStart"/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A773B" w:rsidRPr="007A773B" w:rsidRDefault="007A773B" w:rsidP="007A773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77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Праздник заканчивается танцем с Незнайкой. После танца Незнайка угощает детей</w:t>
      </w:r>
    </w:p>
    <w:p w:rsidR="003F2A1A" w:rsidRDefault="003F2A1A">
      <w:bookmarkStart w:id="0" w:name="_GoBack"/>
      <w:bookmarkEnd w:id="0"/>
    </w:p>
    <w:sectPr w:rsidR="003F2A1A" w:rsidSect="0071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73B"/>
    <w:rsid w:val="00283A5D"/>
    <w:rsid w:val="003F2A1A"/>
    <w:rsid w:val="00716E52"/>
    <w:rsid w:val="007A773B"/>
    <w:rsid w:val="00972C81"/>
    <w:rsid w:val="00A6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52"/>
  </w:style>
  <w:style w:type="paragraph" w:styleId="1">
    <w:name w:val="heading 1"/>
    <w:basedOn w:val="a"/>
    <w:link w:val="10"/>
    <w:uiPriority w:val="9"/>
    <w:qFormat/>
    <w:rsid w:val="007A7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7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7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773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6">
    <w:name w:val="Normal (Web)"/>
    <w:basedOn w:val="a"/>
    <w:uiPriority w:val="99"/>
    <w:semiHidden/>
    <w:unhideWhenUsed/>
    <w:rsid w:val="007A773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7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7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773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6">
    <w:name w:val="Normal (Web)"/>
    <w:basedOn w:val="a"/>
    <w:uiPriority w:val="99"/>
    <w:semiHidden/>
    <w:unhideWhenUsed/>
    <w:rsid w:val="007A773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64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1742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8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1670</Words>
  <Characters>9525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любимова</cp:lastModifiedBy>
  <cp:revision>3</cp:revision>
  <dcterms:created xsi:type="dcterms:W3CDTF">2014-06-06T11:39:00Z</dcterms:created>
  <dcterms:modified xsi:type="dcterms:W3CDTF">2017-06-13T06:56:00Z</dcterms:modified>
</cp:coreProperties>
</file>